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spacing w:after="295" w:afterLines="50" w:line="540" w:lineRule="exact"/>
        <w:jc w:val="center"/>
        <w:rPr>
          <w:rFonts w:hint="eastAsia" w:ascii="方正小标宋简体" w:hAnsi="宋体" w:eastAsia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宋体" w:eastAsia="方正小标宋简体"/>
          <w:sz w:val="36"/>
          <w:szCs w:val="36"/>
        </w:rPr>
        <w:t>湖南省</w:t>
      </w:r>
      <w:r>
        <w:rPr>
          <w:rFonts w:hint="eastAsia" w:ascii="方正小标宋简体" w:hAnsi="宋体" w:eastAsia="方正小标宋简体"/>
          <w:sz w:val="36"/>
          <w:szCs w:val="36"/>
          <w:lang w:val="en-US" w:eastAsia="zh-CN"/>
        </w:rPr>
        <w:t>环境保护产业协会</w:t>
      </w:r>
      <w:r>
        <w:rPr>
          <w:rFonts w:hint="eastAsia" w:ascii="方正小标宋简体" w:hAnsi="宋体" w:eastAsia="方正小标宋简体"/>
          <w:sz w:val="36"/>
          <w:szCs w:val="36"/>
        </w:rPr>
        <w:t>专家申请表</w:t>
      </w:r>
    </w:p>
    <w:bookmarkEnd w:id="0"/>
    <w:tbl>
      <w:tblPr>
        <w:tblStyle w:val="4"/>
        <w:tblW w:w="9231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499"/>
        <w:gridCol w:w="913"/>
        <w:gridCol w:w="1038"/>
        <w:gridCol w:w="91"/>
        <w:gridCol w:w="654"/>
        <w:gridCol w:w="1212"/>
        <w:gridCol w:w="1100"/>
        <w:gridCol w:w="477"/>
        <w:gridCol w:w="214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姓名</w:t>
            </w:r>
          </w:p>
        </w:tc>
        <w:tc>
          <w:tcPr>
            <w:tcW w:w="141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性  别</w:t>
            </w:r>
          </w:p>
        </w:tc>
        <w:tc>
          <w:tcPr>
            <w:tcW w:w="6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2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出生年月</w:t>
            </w:r>
          </w:p>
        </w:tc>
        <w:tc>
          <w:tcPr>
            <w:tcW w:w="1577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147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照片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民族</w:t>
            </w:r>
          </w:p>
        </w:tc>
        <w:tc>
          <w:tcPr>
            <w:tcW w:w="141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籍  贯</w:t>
            </w:r>
          </w:p>
        </w:tc>
        <w:tc>
          <w:tcPr>
            <w:tcW w:w="3443" w:type="dxa"/>
            <w:gridSpan w:val="4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省（市）      市（区）</w:t>
            </w:r>
          </w:p>
        </w:tc>
        <w:tc>
          <w:tcPr>
            <w:tcW w:w="214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1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技术职称及聘任时间</w:t>
            </w:r>
          </w:p>
        </w:tc>
        <w:tc>
          <w:tcPr>
            <w:tcW w:w="4572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                  年     月</w:t>
            </w:r>
          </w:p>
        </w:tc>
        <w:tc>
          <w:tcPr>
            <w:tcW w:w="214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1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参加的学术组织及职务</w:t>
            </w:r>
          </w:p>
        </w:tc>
        <w:tc>
          <w:tcPr>
            <w:tcW w:w="4572" w:type="dxa"/>
            <w:gridSpan w:val="6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14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身份证号</w:t>
            </w:r>
          </w:p>
        </w:tc>
        <w:tc>
          <w:tcPr>
            <w:tcW w:w="5984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14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工作单位</w:t>
            </w:r>
          </w:p>
        </w:tc>
        <w:tc>
          <w:tcPr>
            <w:tcW w:w="2541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6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单位性质</w:t>
            </w:r>
          </w:p>
        </w:tc>
        <w:tc>
          <w:tcPr>
            <w:tcW w:w="4936" w:type="dxa"/>
            <w:gridSpan w:val="4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1、国有企业2、民营企业3、科研院所4、大专院校5、行业协会6、政府机构7、外商独资企业8、中外合资、中外合作或外方控股企业9、其他 [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]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行政职务</w:t>
            </w:r>
          </w:p>
        </w:tc>
        <w:tc>
          <w:tcPr>
            <w:tcW w:w="141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从事专业</w:t>
            </w:r>
          </w:p>
        </w:tc>
        <w:tc>
          <w:tcPr>
            <w:tcW w:w="559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通信地址</w:t>
            </w:r>
          </w:p>
        </w:tc>
        <w:tc>
          <w:tcPr>
            <w:tcW w:w="8131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邮政编码</w:t>
            </w:r>
          </w:p>
        </w:tc>
        <w:tc>
          <w:tcPr>
            <w:tcW w:w="1412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2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联系电话</w:t>
            </w:r>
          </w:p>
        </w:tc>
        <w:tc>
          <w:tcPr>
            <w:tcW w:w="186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手机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电子信箱</w:t>
            </w:r>
          </w:p>
        </w:tc>
        <w:tc>
          <w:tcPr>
            <w:tcW w:w="4407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传真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毕业院校</w:t>
            </w:r>
          </w:p>
        </w:tc>
        <w:tc>
          <w:tcPr>
            <w:tcW w:w="4407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所学专业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毕业时间</w:t>
            </w:r>
          </w:p>
        </w:tc>
        <w:tc>
          <w:tcPr>
            <w:tcW w:w="245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年       月     </w:t>
            </w:r>
          </w:p>
        </w:tc>
        <w:tc>
          <w:tcPr>
            <w:tcW w:w="74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学历</w:t>
            </w:r>
          </w:p>
        </w:tc>
        <w:tc>
          <w:tcPr>
            <w:tcW w:w="12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1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学位</w:t>
            </w:r>
          </w:p>
        </w:tc>
        <w:tc>
          <w:tcPr>
            <w:tcW w:w="262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231" w:type="dxa"/>
            <w:gridSpan w:val="1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会何种外语   1.□英语   2. □法语   3. □德语   4. □日语   5. □俄语   6. 其他（    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231" w:type="dxa"/>
            <w:gridSpan w:val="1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外语熟练程度          1．□流利   2. □中等   3. □入门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  <w:jc w:val="center"/>
        </w:trPr>
        <w:tc>
          <w:tcPr>
            <w:tcW w:w="159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擅长领域</w:t>
            </w: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（可多选）</w:t>
            </w:r>
          </w:p>
        </w:tc>
        <w:tc>
          <w:tcPr>
            <w:tcW w:w="7632" w:type="dxa"/>
            <w:gridSpan w:val="8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□水污染防治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□大气污染防治环境  □土壤污染防治   □噪声污染防治   □固体废物污染防治 □重金属污染防治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□生态工业园区建设</w:t>
            </w: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□生态环境保护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□农村环境保护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□农村生态环境保护     </w:t>
            </w: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□环境标准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□化学品管理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□核与辐射管理   □辐射事故应急   </w:t>
            </w: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□环境应急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□环境监测与监控预警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□环境管理与规划 </w:t>
            </w: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□饮用水水源保护  □环境经济与政策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□财务管理       □环境健康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59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环境保护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工作经验（管理、科研、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项目、技术专家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等）</w:t>
            </w:r>
          </w:p>
        </w:tc>
        <w:tc>
          <w:tcPr>
            <w:tcW w:w="7632" w:type="dxa"/>
            <w:gridSpan w:val="8"/>
            <w:vAlign w:val="top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9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发明、著作、学术论文，发表时间、发表刊物名称</w:t>
            </w:r>
          </w:p>
        </w:tc>
        <w:tc>
          <w:tcPr>
            <w:tcW w:w="7632" w:type="dxa"/>
            <w:gridSpan w:val="8"/>
            <w:vAlign w:val="top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9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受过何种奖励</w:t>
            </w:r>
          </w:p>
        </w:tc>
        <w:tc>
          <w:tcPr>
            <w:tcW w:w="7632" w:type="dxa"/>
            <w:gridSpan w:val="8"/>
            <w:vAlign w:val="top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9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备注</w:t>
            </w:r>
          </w:p>
        </w:tc>
        <w:tc>
          <w:tcPr>
            <w:tcW w:w="7632" w:type="dxa"/>
            <w:gridSpan w:val="8"/>
            <w:vAlign w:val="top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599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所在单位意见</w:t>
            </w:r>
          </w:p>
        </w:tc>
        <w:tc>
          <w:tcPr>
            <w:tcW w:w="7632" w:type="dxa"/>
            <w:gridSpan w:val="8"/>
            <w:vAlign w:val="top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ind w:right="630" w:rightChars="300"/>
              <w:jc w:val="righ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负责人：                    （签名、公章）</w:t>
            </w:r>
          </w:p>
          <w:p>
            <w:pPr>
              <w:spacing w:line="400" w:lineRule="exact"/>
              <w:ind w:right="630" w:rightChars="300"/>
              <w:jc w:val="righ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>
            <w:pPr>
              <w:spacing w:line="400" w:lineRule="exact"/>
              <w:ind w:right="630" w:rightChars="300"/>
              <w:jc w:val="righ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年 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eastAsia="zh-C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0F3E09"/>
    <w:rsid w:val="250F3E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2017-08-02T07:43:00Z</dcterms:created>
  <dc:creator>cnesip</dc:creator>
  <cp:lastModifiedBy>cnesip</cp:lastModifiedBy>
  <dcterms:modified xsi:type="dcterms:W3CDTF">2017-08-02T07:44:40Z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